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7BC6" w14:textId="77777777" w:rsidR="007F06A2" w:rsidRPr="002766AB" w:rsidRDefault="007F06A2" w:rsidP="007F0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766A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D82B87" wp14:editId="5C0A84C0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A4056" id="Прямоугольник 4" o:spid="_x0000_s1026" style="position:absolute;margin-left:202.4pt;margin-top:-13.9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" o:allowincell="f" filled="f" stroked="f"/>
            </w:pict>
          </mc:Fallback>
        </mc:AlternateContent>
      </w:r>
      <w:r w:rsidRPr="002766A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93A81F" wp14:editId="2DA57618">
            <wp:extent cx="885190" cy="7899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D4747" w14:textId="77777777" w:rsidR="007F06A2" w:rsidRPr="002766AB" w:rsidRDefault="007F06A2" w:rsidP="007F0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1E43B72" w14:textId="77777777" w:rsidR="007F06A2" w:rsidRPr="002766AB" w:rsidRDefault="007F06A2" w:rsidP="007F06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2766A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АДМИНИСТРАЦИЯ ГОРОДА КУРСКА</w:t>
      </w:r>
    </w:p>
    <w:p w14:paraId="3BC95749" w14:textId="77777777" w:rsidR="007F06A2" w:rsidRPr="002766AB" w:rsidRDefault="007F06A2" w:rsidP="007F0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2766AB">
        <w:rPr>
          <w:rFonts w:ascii="Times New Roman" w:eastAsia="Times New Roman" w:hAnsi="Times New Roman" w:cs="Times New Roman"/>
          <w:sz w:val="40"/>
          <w:szCs w:val="20"/>
          <w:lang w:eastAsia="ru-RU"/>
        </w:rPr>
        <w:t>Курской области</w:t>
      </w:r>
    </w:p>
    <w:p w14:paraId="36266150" w14:textId="77777777" w:rsidR="007F06A2" w:rsidRPr="002766AB" w:rsidRDefault="007F06A2" w:rsidP="007F06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2766A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14:paraId="79701313" w14:textId="77777777" w:rsidR="007F06A2" w:rsidRPr="002766AB" w:rsidRDefault="007F06A2" w:rsidP="007F0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</w:p>
    <w:p w14:paraId="5B98B803" w14:textId="7D741829" w:rsidR="007F06A2" w:rsidRPr="002766AB" w:rsidRDefault="007F06A2" w:rsidP="007F0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AB">
        <w:rPr>
          <w:rFonts w:ascii="Times New Roman" w:eastAsia="Times New Roman" w:hAnsi="Times New Roman" w:cs="Times New Roman"/>
          <w:sz w:val="28"/>
          <w:szCs w:val="28"/>
          <w:lang w:eastAsia="ru-RU"/>
        </w:rPr>
        <w:t>«28» июня 2022г.                                                                                   №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486DDB4D" w14:textId="77777777" w:rsidR="00E76A0D" w:rsidRDefault="00E76A0D" w:rsidP="00E76A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A425D" w14:textId="3982EB3F" w:rsidR="00E76A0D" w:rsidRDefault="00E76A0D" w:rsidP="00E76A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713C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муниципальными</w:t>
      </w:r>
      <w:r w:rsidRPr="00E76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служащими </w:t>
      </w:r>
    </w:p>
    <w:p w14:paraId="1C9D49F3" w14:textId="0AB75601" w:rsidR="00E76A0D" w:rsidRDefault="00E76A0D" w:rsidP="00E76A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Курска</w:t>
      </w:r>
      <w:r w:rsidRPr="00E7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/>
          <w:sz w:val="28"/>
          <w:szCs w:val="28"/>
        </w:rPr>
        <w:t>личной заинтересованности</w:t>
      </w:r>
      <w:r w:rsidRPr="00E7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/>
          <w:sz w:val="28"/>
          <w:szCs w:val="28"/>
        </w:rPr>
        <w:t>обязанностей,</w:t>
      </w:r>
    </w:p>
    <w:p w14:paraId="548D0DF5" w14:textId="46479BB9" w:rsidR="00E76A0D" w:rsidRDefault="00E76A0D" w:rsidP="00E76A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13C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</w:t>
      </w:r>
      <w:r w:rsidRPr="00E7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14:paraId="425D4319" w14:textId="77777777" w:rsidR="00E76A0D" w:rsidRPr="00971298" w:rsidRDefault="00E76A0D" w:rsidP="00E76A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E400C9" w14:textId="2E24233C" w:rsidR="00E76A0D" w:rsidRDefault="00E76A0D" w:rsidP="00E76A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713C">
        <w:rPr>
          <w:rFonts w:ascii="Times New Roman" w:hAnsi="Times New Roman" w:cs="Times New Roman"/>
          <w:b w:val="0"/>
          <w:sz w:val="28"/>
          <w:szCs w:val="28"/>
        </w:rPr>
        <w:t>В соответствии с У</w:t>
      </w:r>
      <w:r>
        <w:rPr>
          <w:rFonts w:ascii="Times New Roman" w:hAnsi="Times New Roman" w:cs="Times New Roman"/>
          <w:b w:val="0"/>
          <w:sz w:val="28"/>
          <w:szCs w:val="28"/>
        </w:rPr>
        <w:t>казом П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>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22.12.2015 № 650 «О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>сообщения лицами, замещающими отдельные государственные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должности Российской Ф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>едерации, должности федеральной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>государственной службы, и иными лицами о возникновении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>личной заинтересованности при исполнении должностных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>обязанностей, которая приводит или может привести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>к конфликту интересов, и о внесении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некоторые акты Президента Российской Федерации», постановлением Губернатора Курской области от 18.02.2016 № 33-пг «О 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>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>сообщения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государственными гражданскими служащими</w:t>
      </w:r>
      <w:r w:rsidRPr="00760A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>личной заинтересованности при исполнении должностных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>обязанностей, которая приводит или может привести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и 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Губернатора Курской области от 27.08.2010 № 343-пг»</w:t>
      </w:r>
      <w:r w:rsidR="001D2933">
        <w:rPr>
          <w:rFonts w:ascii="Times New Roman" w:hAnsi="Times New Roman" w:cs="Times New Roman"/>
          <w:sz w:val="28"/>
          <w:szCs w:val="28"/>
        </w:rPr>
        <w:t xml:space="preserve"> </w:t>
      </w:r>
      <w:r w:rsidRPr="0016713C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14:paraId="5BFEC54E" w14:textId="77777777" w:rsidR="00E76A0D" w:rsidRPr="0016713C" w:rsidRDefault="00E76A0D" w:rsidP="00E76A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7E43A92" w14:textId="79DCB06D" w:rsidR="00E76A0D" w:rsidRDefault="00E76A0D" w:rsidP="001D2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122" w:history="1">
        <w:r w:rsidRPr="0089265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71298">
        <w:rPr>
          <w:rFonts w:ascii="Times New Roman" w:hAnsi="Times New Roman" w:cs="Times New Roman"/>
          <w:sz w:val="28"/>
          <w:szCs w:val="28"/>
        </w:rPr>
        <w:t xml:space="preserve"> о порядке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города Курска </w:t>
      </w:r>
      <w:r w:rsidRPr="0097129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54B3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971298">
        <w:rPr>
          <w:rFonts w:ascii="Times New Roman" w:hAnsi="Times New Roman" w:cs="Times New Roman"/>
          <w:sz w:val="28"/>
          <w:szCs w:val="28"/>
        </w:rPr>
        <w:t>.</w:t>
      </w:r>
    </w:p>
    <w:p w14:paraId="532515BE" w14:textId="5532A7EC" w:rsidR="001D2933" w:rsidRDefault="001D2933" w:rsidP="001D2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2933">
        <w:rPr>
          <w:rFonts w:ascii="Times New Roman" w:hAnsi="Times New Roman" w:cs="Times New Roman"/>
          <w:sz w:val="28"/>
          <w:szCs w:val="28"/>
        </w:rPr>
        <w:t>.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933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9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29.02.2016</w:t>
      </w:r>
      <w:r w:rsidRPr="001D293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686</w:t>
      </w:r>
      <w:r w:rsidRPr="001D2933">
        <w:rPr>
          <w:rFonts w:ascii="Times New Roman" w:hAnsi="Times New Roman" w:cs="Times New Roman"/>
          <w:sz w:val="28"/>
          <w:szCs w:val="28"/>
        </w:rPr>
        <w:t xml:space="preserve"> «</w:t>
      </w:r>
      <w:r w:rsidRPr="001D2933">
        <w:rPr>
          <w:rFonts w:ascii="Times New Roman" w:hAnsi="Times New Roman" w:cs="Times New Roman"/>
          <w:bCs/>
          <w:sz w:val="28"/>
          <w:szCs w:val="28"/>
        </w:rPr>
        <w:t>О порядке сообщения муниципальными служащими Администрации города Курска о возникновении личной заинтересованности при исполнении должностных обязанностей,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2933">
        <w:rPr>
          <w:rFonts w:ascii="Times New Roman" w:hAnsi="Times New Roman" w:cs="Times New Roman"/>
          <w:bCs/>
          <w:sz w:val="28"/>
          <w:szCs w:val="28"/>
        </w:rPr>
        <w:t>которая приводит или может привести к конфликту интересов</w:t>
      </w:r>
      <w:r w:rsidRPr="001D29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0E99FD" w14:textId="68793690" w:rsidR="00D75CDD" w:rsidRPr="00D75CDD" w:rsidRDefault="00D75CDD" w:rsidP="00D75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5CDD">
        <w:rPr>
          <w:rFonts w:ascii="Times New Roman" w:hAnsi="Times New Roman" w:cs="Times New Roman"/>
          <w:sz w:val="28"/>
          <w:szCs w:val="28"/>
        </w:rPr>
        <w:t>. Управлению информации и печати Администрации города Курска (</w:t>
      </w:r>
      <w:proofErr w:type="spellStart"/>
      <w:r w:rsidRPr="00D75CDD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D75CDD">
        <w:rPr>
          <w:rFonts w:ascii="Times New Roman" w:hAnsi="Times New Roman" w:cs="Times New Roman"/>
          <w:sz w:val="28"/>
          <w:szCs w:val="28"/>
        </w:rPr>
        <w:t xml:space="preserve"> Н.Е.) обеспечить опубликование настоящего постановления в газете «Городские известия».</w:t>
      </w:r>
    </w:p>
    <w:p w14:paraId="10363815" w14:textId="65A66FA6" w:rsidR="00D75CDD" w:rsidRPr="00D75CDD" w:rsidRDefault="00D75CDD" w:rsidP="00D75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75CDD">
        <w:rPr>
          <w:rFonts w:ascii="Times New Roman" w:hAnsi="Times New Roman" w:cs="Times New Roman"/>
          <w:sz w:val="28"/>
          <w:szCs w:val="28"/>
        </w:rPr>
        <w:t>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69A7C8D4" w14:textId="153670B4" w:rsidR="00E76A0D" w:rsidRPr="00971298" w:rsidRDefault="00D75CDD" w:rsidP="001D2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6A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64D06C64" w14:textId="77777777" w:rsidR="00E76A0D" w:rsidRPr="00971298" w:rsidRDefault="00E76A0D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1BFA6C" w14:textId="1C3A5E9A" w:rsidR="00130DB6" w:rsidRDefault="00130DB6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4C00C2" w14:textId="77777777" w:rsidR="00D75CDD" w:rsidRDefault="00D75CDD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73AB77" w14:textId="2CC5B88B" w:rsidR="00E76A0D" w:rsidRDefault="00E76A0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Курска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130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0DB6">
        <w:rPr>
          <w:rFonts w:ascii="Times New Roman" w:hAnsi="Times New Roman" w:cs="Times New Roman"/>
          <w:sz w:val="28"/>
          <w:szCs w:val="28"/>
        </w:rPr>
        <w:t>И. Куцак</w:t>
      </w:r>
    </w:p>
    <w:p w14:paraId="38456A76" w14:textId="5A121306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70A513" w14:textId="36797FDA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2A9FA4" w14:textId="743B586D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BC458F" w14:textId="08C55173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D25BBB" w14:textId="6515DC30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AD13AD" w14:textId="14D89F74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69E32E" w14:textId="5A3D44D6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869982" w14:textId="75BC1346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3C58CB" w14:textId="65274108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F6AF37" w14:textId="6BACAC9E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6708DB" w14:textId="3DCBA348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43E64F" w14:textId="6FE746C7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933795" w14:textId="28C80933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15BA9A" w14:textId="65A46DF3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1AF278" w14:textId="54D4D4B6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F13259" w14:textId="572526D8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50143F" w14:textId="66257E50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6BC390" w14:textId="0C3A58DC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6FB8D4" w14:textId="1A126CBE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E272B0" w14:textId="3D56B696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A75A81" w14:textId="2947E1AE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A98962" w14:textId="14083EC9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5D51C1" w14:textId="66161D72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74916D" w14:textId="07FBFBD6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F8F052" w14:textId="312860BE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142286" w14:textId="207D7627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2A793C" w14:textId="607995B6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7159AF" w14:textId="1E8A5E00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44EE28" w14:textId="18714B4D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62897C" w14:textId="584142F2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B22324" w14:textId="7EFB0520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008FC9" w14:textId="53991944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6B1A4C" w14:textId="2EDCB239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ADFBAA" w14:textId="249C8320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5F185A" w14:textId="77777777" w:rsidR="00D75CDD" w:rsidRDefault="00D75CDD" w:rsidP="0013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F305E6" w14:textId="4DC7B073" w:rsidR="00054B38" w:rsidRDefault="00054B38" w:rsidP="00E76A0D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11EF103" w14:textId="22692D13" w:rsidR="00E76A0D" w:rsidRPr="00971298" w:rsidRDefault="00E76A0D" w:rsidP="00E76A0D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УТВЕРЖДЕНО</w:t>
      </w:r>
    </w:p>
    <w:p w14:paraId="4B10FCD8" w14:textId="605444A3" w:rsidR="00E76A0D" w:rsidRDefault="00E76A0D" w:rsidP="00E76A0D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65C0D4F1" w14:textId="77777777" w:rsidR="00E76A0D" w:rsidRDefault="00E76A0D" w:rsidP="00E76A0D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14:paraId="31B5FFA9" w14:textId="081578D7" w:rsidR="00E76A0D" w:rsidRDefault="00E76A0D" w:rsidP="00E76A0D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06A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F06A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4B38">
        <w:rPr>
          <w:rFonts w:ascii="Times New Roman" w:hAnsi="Times New Roman" w:cs="Times New Roman"/>
          <w:sz w:val="28"/>
          <w:szCs w:val="28"/>
        </w:rPr>
        <w:t>22</w:t>
      </w:r>
      <w:r w:rsidR="007E0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14:paraId="2E1DD5A1" w14:textId="50D344E7" w:rsidR="00E76A0D" w:rsidRPr="00971298" w:rsidRDefault="00E76A0D" w:rsidP="00E76A0D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F06A2">
        <w:rPr>
          <w:rFonts w:ascii="Times New Roman" w:hAnsi="Times New Roman" w:cs="Times New Roman"/>
          <w:sz w:val="28"/>
          <w:szCs w:val="28"/>
        </w:rPr>
        <w:t>386</w:t>
      </w:r>
    </w:p>
    <w:p w14:paraId="49995628" w14:textId="77777777" w:rsidR="00E76A0D" w:rsidRPr="00971298" w:rsidRDefault="00E76A0D" w:rsidP="00E76A0D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1A8B201D" w14:textId="77777777" w:rsidR="00E76A0D" w:rsidRPr="00971298" w:rsidRDefault="00E76A0D" w:rsidP="00E76A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971298">
        <w:rPr>
          <w:rFonts w:ascii="Times New Roman" w:hAnsi="Times New Roman" w:cs="Times New Roman"/>
          <w:sz w:val="28"/>
          <w:szCs w:val="28"/>
        </w:rPr>
        <w:t>ПОЛОЖЕНИЕ</w:t>
      </w:r>
    </w:p>
    <w:p w14:paraId="665BBB5F" w14:textId="7A9BFBE1" w:rsidR="00E76A0D" w:rsidRDefault="00E76A0D" w:rsidP="00E76A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="00054B3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ниципальными служащими Администрации города Курска </w:t>
      </w:r>
      <w:r w:rsidRPr="00971298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14:paraId="6830063F" w14:textId="77777777" w:rsidR="00E76A0D" w:rsidRPr="00971298" w:rsidRDefault="00E76A0D" w:rsidP="00E76A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14:paraId="156C9DD1" w14:textId="77777777" w:rsidR="00E76A0D" w:rsidRPr="00971298" w:rsidRDefault="00E76A0D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EF293B" w14:textId="355084EB" w:rsidR="00E76A0D" w:rsidRPr="00971298" w:rsidRDefault="00E76A0D" w:rsidP="00E7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города Курска и ее отраслевых и территориальных органов (далее - муниципальные служащие) </w:t>
      </w:r>
      <w:r w:rsidR="0036788E">
        <w:rPr>
          <w:rFonts w:ascii="Times New Roman" w:hAnsi="Times New Roman" w:cs="Times New Roman"/>
          <w:sz w:val="28"/>
          <w:szCs w:val="28"/>
        </w:rPr>
        <w:br/>
      </w:r>
      <w:r w:rsidRPr="0097129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C0D68CB" w14:textId="4078CB6B" w:rsidR="00E76A0D" w:rsidRPr="00971298" w:rsidRDefault="00E76A0D" w:rsidP="00E7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1298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</w:t>
      </w:r>
      <w:r w:rsidR="007E0FB5">
        <w:rPr>
          <w:rFonts w:ascii="Times New Roman" w:hAnsi="Times New Roman" w:cs="Times New Roman"/>
          <w:sz w:val="28"/>
          <w:szCs w:val="28"/>
        </w:rPr>
        <w:t xml:space="preserve">, Курской области </w:t>
      </w:r>
      <w:r w:rsidRPr="009712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760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971298">
        <w:rPr>
          <w:rFonts w:ascii="Times New Roman" w:hAnsi="Times New Roman" w:cs="Times New Roman"/>
          <w:sz w:val="28"/>
          <w:szCs w:val="28"/>
        </w:rPr>
        <w:t xml:space="preserve">обязаны сообщать о возникновении личной заинтересованности при исполнении должностных обязанностей, которая приводит или может привести </w:t>
      </w:r>
      <w:r w:rsidR="007E0FB5">
        <w:rPr>
          <w:rFonts w:ascii="Times New Roman" w:hAnsi="Times New Roman" w:cs="Times New Roman"/>
          <w:sz w:val="28"/>
          <w:szCs w:val="28"/>
        </w:rPr>
        <w:br/>
      </w:r>
      <w:r w:rsidRPr="00971298">
        <w:rPr>
          <w:rFonts w:ascii="Times New Roman" w:hAnsi="Times New Roman" w:cs="Times New Roman"/>
          <w:sz w:val="28"/>
          <w:szCs w:val="28"/>
        </w:rPr>
        <w:t xml:space="preserve">к конфликту интересов, а также принимать меры по предотвращению </w:t>
      </w:r>
      <w:r w:rsidR="007E0FB5">
        <w:rPr>
          <w:rFonts w:ascii="Times New Roman" w:hAnsi="Times New Roman" w:cs="Times New Roman"/>
          <w:sz w:val="28"/>
          <w:szCs w:val="28"/>
        </w:rPr>
        <w:br/>
      </w:r>
      <w:r w:rsidRPr="00971298">
        <w:rPr>
          <w:rFonts w:ascii="Times New Roman" w:hAnsi="Times New Roman" w:cs="Times New Roman"/>
          <w:sz w:val="28"/>
          <w:szCs w:val="28"/>
        </w:rPr>
        <w:t>или урегулированию конфликта интересов.</w:t>
      </w:r>
    </w:p>
    <w:p w14:paraId="1979FB9B" w14:textId="77777777" w:rsidR="00E76A0D" w:rsidRPr="00971298" w:rsidRDefault="00E76A0D" w:rsidP="00E7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129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77B63B34" w14:textId="30E44660" w:rsidR="00E76A0D" w:rsidRDefault="00E76A0D" w:rsidP="00E7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97129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971298">
        <w:rPr>
          <w:rFonts w:ascii="Times New Roman" w:hAnsi="Times New Roman" w:cs="Times New Roman"/>
          <w:sz w:val="28"/>
          <w:szCs w:val="28"/>
        </w:rPr>
        <w:t>направляют уведомлени</w:t>
      </w:r>
      <w:r w:rsidR="00887A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имя представителя нанимателя </w:t>
      </w:r>
      <w:r w:rsidR="0036788E">
        <w:rPr>
          <w:rFonts w:ascii="Times New Roman" w:hAnsi="Times New Roman" w:cs="Times New Roman"/>
          <w:sz w:val="28"/>
          <w:szCs w:val="28"/>
        </w:rPr>
        <w:t xml:space="preserve">или иного должностного лица, наделенного в соответствии с законодательством полномочиями представителя нанимателя (далее – представитель нанимателя) </w:t>
      </w:r>
      <w:r w:rsidRPr="00971298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79" w:history="1">
        <w:r w:rsidRPr="002405BF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36788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88E">
        <w:rPr>
          <w:rFonts w:ascii="Times New Roman" w:hAnsi="Times New Roman" w:cs="Times New Roman"/>
          <w:sz w:val="28"/>
          <w:szCs w:val="28"/>
        </w:rPr>
        <w:br/>
      </w:r>
      <w:r w:rsidRPr="002405BF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14:paraId="250A2830" w14:textId="17970A98" w:rsidR="00E76A0D" w:rsidRPr="00971298" w:rsidRDefault="00E76A0D" w:rsidP="00E7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подписано лично муниципальным служащим с указанием даты его составления.</w:t>
      </w:r>
    </w:p>
    <w:p w14:paraId="11B47B4D" w14:textId="03FF3CF6" w:rsidR="00E76A0D" w:rsidRDefault="00E76A0D" w:rsidP="00C31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3A05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представленн</w:t>
      </w:r>
      <w:r w:rsidR="003A05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в соответствии с пунктом 3 настоящего Положения, </w:t>
      </w:r>
      <w:r w:rsidR="003A05A6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 xml:space="preserve">авляются </w:t>
      </w:r>
      <w:r w:rsidR="00C3171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05A6">
        <w:rPr>
          <w:rFonts w:ascii="Times New Roman" w:hAnsi="Times New Roman" w:cs="Times New Roman"/>
          <w:sz w:val="28"/>
          <w:szCs w:val="28"/>
        </w:rPr>
        <w:t>управление муниципальной службы и профилактики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Курска</w:t>
      </w:r>
      <w:r w:rsidR="00AB3AB3" w:rsidRPr="00AB3AB3">
        <w:rPr>
          <w:rFonts w:ascii="Times New Roman" w:hAnsi="Times New Roman" w:cs="Times New Roman"/>
          <w:sz w:val="28"/>
          <w:szCs w:val="28"/>
        </w:rPr>
        <w:t xml:space="preserve"> (</w:t>
      </w:r>
      <w:r w:rsidR="00AB3AB3">
        <w:rPr>
          <w:rFonts w:ascii="Times New Roman" w:hAnsi="Times New Roman" w:cs="Times New Roman"/>
          <w:sz w:val="28"/>
          <w:szCs w:val="28"/>
        </w:rPr>
        <w:t>для муниципальных служащих представителем нанимателя которых является Глава города Курска)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1B">
        <w:rPr>
          <w:rFonts w:ascii="Times New Roman" w:hAnsi="Times New Roman" w:cs="Times New Roman"/>
          <w:sz w:val="28"/>
          <w:szCs w:val="28"/>
        </w:rPr>
        <w:t xml:space="preserve">либо должностному лицу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="00C3171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317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отраслевого и</w:t>
      </w:r>
      <w:r w:rsidR="00AB3AB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Администрации города Курска</w:t>
      </w:r>
      <w:r w:rsidR="00AB3AB3">
        <w:rPr>
          <w:rFonts w:ascii="Times New Roman" w:hAnsi="Times New Roman" w:cs="Times New Roman"/>
          <w:sz w:val="28"/>
          <w:szCs w:val="28"/>
        </w:rPr>
        <w:t xml:space="preserve"> (для органов обладающи</w:t>
      </w:r>
      <w:r w:rsidR="00492930">
        <w:rPr>
          <w:rFonts w:ascii="Times New Roman" w:hAnsi="Times New Roman" w:cs="Times New Roman"/>
          <w:sz w:val="28"/>
          <w:szCs w:val="28"/>
        </w:rPr>
        <w:t>х</w:t>
      </w:r>
      <w:r w:rsidR="00AB3AB3">
        <w:rPr>
          <w:rFonts w:ascii="Times New Roman" w:hAnsi="Times New Roman" w:cs="Times New Roman"/>
          <w:sz w:val="28"/>
          <w:szCs w:val="28"/>
        </w:rPr>
        <w:t xml:space="preserve"> статусом юридического лица)</w:t>
      </w:r>
      <w:r w:rsidR="00C3171B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 (далее - </w:t>
      </w:r>
      <w:r>
        <w:rPr>
          <w:rFonts w:ascii="Times New Roman" w:hAnsi="Times New Roman" w:cs="Times New Roman"/>
          <w:sz w:val="28"/>
          <w:szCs w:val="28"/>
        </w:rPr>
        <w:t>кадровая служба)</w:t>
      </w:r>
      <w:r w:rsidR="00C31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предварительного рассмотрения.</w:t>
      </w:r>
    </w:p>
    <w:p w14:paraId="53EB05D9" w14:textId="76FCC3A5" w:rsidR="00E76A0D" w:rsidRPr="00971298" w:rsidRDefault="00E76A0D" w:rsidP="00E7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ходе предварительного рассмотрения уведомлени</w:t>
      </w:r>
      <w:r w:rsidR="00C3171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кадровых служб имеют право получать от муниципальн</w:t>
      </w:r>
      <w:r w:rsidR="00C3171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3171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, направивш</w:t>
      </w:r>
      <w:r w:rsidR="00C3171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C317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пояснения по изложенным в н</w:t>
      </w:r>
      <w:r w:rsidR="00C3171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обстоятельствам и направлять запросы в государственные органы и заинтересованные организации.</w:t>
      </w:r>
    </w:p>
    <w:p w14:paraId="7F1ECFAC" w14:textId="3D32C9B9" w:rsidR="00E76A0D" w:rsidRPr="00971298" w:rsidRDefault="00E76A0D" w:rsidP="001B7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71298">
        <w:rPr>
          <w:rFonts w:ascii="Times New Roman" w:hAnsi="Times New Roman" w:cs="Times New Roman"/>
          <w:sz w:val="28"/>
          <w:szCs w:val="28"/>
        </w:rPr>
        <w:t>. По результатам предварит</w:t>
      </w:r>
      <w:r>
        <w:rPr>
          <w:rFonts w:ascii="Times New Roman" w:hAnsi="Times New Roman" w:cs="Times New Roman"/>
          <w:sz w:val="28"/>
          <w:szCs w:val="28"/>
        </w:rPr>
        <w:t>ельного рассмотрения уведомлени</w:t>
      </w:r>
      <w:r w:rsidR="001B7F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1B7F3E">
        <w:rPr>
          <w:rFonts w:ascii="Times New Roman" w:hAnsi="Times New Roman" w:cs="Times New Roman"/>
          <w:sz w:val="28"/>
          <w:szCs w:val="28"/>
        </w:rPr>
        <w:t>их</w:t>
      </w:r>
      <w:r w:rsidRPr="0097129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41" w:history="1">
        <w:r w:rsidRPr="00E32077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97129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E32077">
        <w:rPr>
          <w:rFonts w:ascii="Times New Roman" w:hAnsi="Times New Roman" w:cs="Times New Roman"/>
          <w:sz w:val="28"/>
          <w:szCs w:val="28"/>
        </w:rPr>
        <w:t>4</w:t>
      </w:r>
      <w:r w:rsidRPr="0097129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, кадровая служба подготавливает</w:t>
      </w:r>
      <w:r w:rsidRPr="00971298">
        <w:rPr>
          <w:rFonts w:ascii="Times New Roman" w:hAnsi="Times New Roman" w:cs="Times New Roman"/>
          <w:sz w:val="28"/>
          <w:szCs w:val="28"/>
        </w:rPr>
        <w:t xml:space="preserve"> мотивированное заключение</w:t>
      </w:r>
      <w:r w:rsidR="001B7F3E">
        <w:rPr>
          <w:rFonts w:ascii="Times New Roman" w:hAnsi="Times New Roman" w:cs="Times New Roman"/>
          <w:sz w:val="28"/>
          <w:szCs w:val="28"/>
        </w:rPr>
        <w:t xml:space="preserve"> на каждое из них</w:t>
      </w:r>
      <w:r w:rsidRPr="00971298">
        <w:rPr>
          <w:rFonts w:ascii="Times New Roman" w:hAnsi="Times New Roman" w:cs="Times New Roman"/>
          <w:sz w:val="28"/>
          <w:szCs w:val="28"/>
        </w:rPr>
        <w:t>.</w:t>
      </w:r>
    </w:p>
    <w:p w14:paraId="5C11E8C0" w14:textId="038CB11B" w:rsidR="00E76A0D" w:rsidRPr="00971298" w:rsidRDefault="00E76A0D" w:rsidP="00E7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1B7F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заключени</w:t>
      </w:r>
      <w:r w:rsidR="001B7F3E">
        <w:rPr>
          <w:rFonts w:ascii="Times New Roman" w:hAnsi="Times New Roman" w:cs="Times New Roman"/>
          <w:sz w:val="28"/>
          <w:szCs w:val="28"/>
        </w:rPr>
        <w:t>я</w:t>
      </w:r>
      <w:r w:rsidRPr="00971298">
        <w:rPr>
          <w:rFonts w:ascii="Times New Roman" w:hAnsi="Times New Roman" w:cs="Times New Roman"/>
          <w:sz w:val="28"/>
          <w:szCs w:val="28"/>
        </w:rPr>
        <w:t xml:space="preserve"> и другие материалы, полученные в ходе предварит</w:t>
      </w:r>
      <w:r>
        <w:rPr>
          <w:rFonts w:ascii="Times New Roman" w:hAnsi="Times New Roman" w:cs="Times New Roman"/>
          <w:sz w:val="28"/>
          <w:szCs w:val="28"/>
        </w:rPr>
        <w:t>ельного рассмотрения уведомлени</w:t>
      </w:r>
      <w:r w:rsidR="001B7F3E">
        <w:rPr>
          <w:rFonts w:ascii="Times New Roman" w:hAnsi="Times New Roman" w:cs="Times New Roman"/>
          <w:sz w:val="28"/>
          <w:szCs w:val="28"/>
        </w:rPr>
        <w:t>й</w:t>
      </w:r>
      <w:r w:rsidRPr="00971298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в течение семи рабочих дней со дня поступления уведомлени</w:t>
      </w:r>
      <w:r w:rsidR="001B7F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кадровую службу.</w:t>
      </w:r>
    </w:p>
    <w:p w14:paraId="361B03EA" w14:textId="58DAB361" w:rsidR="00E76A0D" w:rsidRPr="00971298" w:rsidRDefault="00E76A0D" w:rsidP="00E7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5 </w:t>
      </w:r>
      <w:r w:rsidRPr="009712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астоящего Положения, уведомления, заключение</w:t>
      </w:r>
      <w:r w:rsidRPr="00971298">
        <w:rPr>
          <w:rFonts w:ascii="Times New Roman" w:hAnsi="Times New Roman" w:cs="Times New Roman"/>
          <w:sz w:val="28"/>
          <w:szCs w:val="28"/>
        </w:rPr>
        <w:t xml:space="preserve"> и другие материалы представляются</w:t>
      </w:r>
      <w:r w:rsidRPr="00932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Pr="00971298">
        <w:rPr>
          <w:rFonts w:ascii="Times New Roman" w:hAnsi="Times New Roman" w:cs="Times New Roman"/>
          <w:sz w:val="28"/>
          <w:szCs w:val="28"/>
        </w:rPr>
        <w:t xml:space="preserve"> в течение 45 дней со дня пост</w:t>
      </w:r>
      <w:r>
        <w:rPr>
          <w:rFonts w:ascii="Times New Roman" w:hAnsi="Times New Roman" w:cs="Times New Roman"/>
          <w:sz w:val="28"/>
          <w:szCs w:val="28"/>
        </w:rPr>
        <w:t>упления уведомлени</w:t>
      </w:r>
      <w:r w:rsidR="001B7F3E">
        <w:rPr>
          <w:rFonts w:ascii="Times New Roman" w:hAnsi="Times New Roman" w:cs="Times New Roman"/>
          <w:sz w:val="28"/>
          <w:szCs w:val="28"/>
        </w:rPr>
        <w:t>й</w:t>
      </w:r>
      <w:r w:rsidRPr="0097129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кадровую службу</w:t>
      </w:r>
      <w:r w:rsidRPr="00971298">
        <w:rPr>
          <w:rFonts w:ascii="Times New Roman" w:hAnsi="Times New Roman" w:cs="Times New Roman"/>
          <w:sz w:val="28"/>
          <w:szCs w:val="28"/>
        </w:rPr>
        <w:t>. Указанный срок может быть продлен,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F3E">
        <w:rPr>
          <w:rFonts w:ascii="Times New Roman" w:hAnsi="Times New Roman" w:cs="Times New Roman"/>
          <w:sz w:val="28"/>
          <w:szCs w:val="28"/>
        </w:rPr>
        <w:br/>
      </w:r>
      <w:r w:rsidRPr="00971298">
        <w:rPr>
          <w:rFonts w:ascii="Times New Roman" w:hAnsi="Times New Roman" w:cs="Times New Roman"/>
          <w:sz w:val="28"/>
          <w:szCs w:val="28"/>
        </w:rPr>
        <w:t>но не более чем на 30 дней.</w:t>
      </w:r>
    </w:p>
    <w:p w14:paraId="4571ECA4" w14:textId="4D1F0117" w:rsidR="00E76A0D" w:rsidRPr="00971298" w:rsidRDefault="00E76A0D" w:rsidP="00E7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71298">
        <w:rPr>
          <w:rFonts w:ascii="Times New Roman" w:hAnsi="Times New Roman" w:cs="Times New Roman"/>
          <w:sz w:val="28"/>
          <w:szCs w:val="28"/>
        </w:rPr>
        <w:t>.</w:t>
      </w:r>
      <w:r w:rsidRPr="00932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 w:rsidRPr="0097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                           им уведомлени</w:t>
      </w:r>
      <w:r w:rsidR="001B7F3E">
        <w:rPr>
          <w:rFonts w:ascii="Times New Roman" w:hAnsi="Times New Roman" w:cs="Times New Roman"/>
          <w:sz w:val="28"/>
          <w:szCs w:val="28"/>
        </w:rPr>
        <w:t>й</w:t>
      </w:r>
      <w:r w:rsidRPr="00971298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14:paraId="3E90381A" w14:textId="77777777" w:rsidR="00E76A0D" w:rsidRPr="00971298" w:rsidRDefault="00E76A0D" w:rsidP="00E7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Pr="00971298">
        <w:rPr>
          <w:rFonts w:ascii="Times New Roman" w:hAnsi="Times New Roman" w:cs="Times New Roman"/>
          <w:sz w:val="28"/>
          <w:szCs w:val="28"/>
        </w:rPr>
        <w:t>, направившим уведомление, конфликт интересов отсутствует;</w:t>
      </w:r>
    </w:p>
    <w:p w14:paraId="3DC52632" w14:textId="77777777" w:rsidR="00E76A0D" w:rsidRPr="00971298" w:rsidRDefault="00E76A0D" w:rsidP="00E7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971298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</w:t>
      </w:r>
      <w:r w:rsidRPr="008D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служащим,</w:t>
      </w:r>
      <w:r w:rsidRPr="00971298">
        <w:rPr>
          <w:rFonts w:ascii="Times New Roman" w:hAnsi="Times New Roman" w:cs="Times New Roman"/>
          <w:sz w:val="28"/>
          <w:szCs w:val="28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14:paraId="4F572374" w14:textId="77777777" w:rsidR="00E76A0D" w:rsidRPr="00971298" w:rsidRDefault="00E76A0D" w:rsidP="00E7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9"/>
      <w:bookmarkEnd w:id="3"/>
      <w:r w:rsidRPr="00971298">
        <w:rPr>
          <w:rFonts w:ascii="Times New Roman" w:hAnsi="Times New Roman" w:cs="Times New Roman"/>
          <w:sz w:val="28"/>
          <w:szCs w:val="28"/>
        </w:rPr>
        <w:t>в) признать, что</w:t>
      </w:r>
      <w:r w:rsidRPr="008D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971298">
        <w:rPr>
          <w:rFonts w:ascii="Times New Roman" w:hAnsi="Times New Roman" w:cs="Times New Roman"/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14:paraId="5CF80A6E" w14:textId="44838C3A" w:rsidR="00E76A0D" w:rsidRPr="00971298" w:rsidRDefault="00E76A0D" w:rsidP="00E7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71298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подпунктом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б» </w:t>
      </w:r>
      <w:hyperlink w:anchor="P148" w:history="1"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932DB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971298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Курской области представитель нанимателя</w:t>
      </w:r>
      <w:r w:rsidRPr="00971298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</w:t>
      </w:r>
      <w:r w:rsidRPr="008D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C62FC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C62FC">
        <w:rPr>
          <w:rFonts w:ascii="Times New Roman" w:hAnsi="Times New Roman" w:cs="Times New Roman"/>
          <w:sz w:val="28"/>
          <w:szCs w:val="28"/>
        </w:rPr>
        <w:t>ему</w:t>
      </w:r>
      <w:r w:rsidRPr="00971298">
        <w:rPr>
          <w:rFonts w:ascii="Times New Roman" w:hAnsi="Times New Roman" w:cs="Times New Roman"/>
          <w:sz w:val="28"/>
          <w:szCs w:val="28"/>
        </w:rPr>
        <w:t>, направившему уведомление, принять такие меры.</w:t>
      </w:r>
    </w:p>
    <w:p w14:paraId="32B51061" w14:textId="1187B54E" w:rsidR="00E76A0D" w:rsidRPr="00971298" w:rsidRDefault="00E76A0D" w:rsidP="00E7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71298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                      </w:t>
      </w:r>
      <w:hyperlink w:anchor="P148" w:history="1">
        <w:r>
          <w:rPr>
            <w:rFonts w:ascii="Times New Roman" w:hAnsi="Times New Roman" w:cs="Times New Roman"/>
            <w:sz w:val="28"/>
            <w:szCs w:val="28"/>
          </w:rPr>
          <w:t>«б»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DB0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49" w:history="1">
        <w:r>
          <w:rPr>
            <w:rFonts w:ascii="Times New Roman" w:hAnsi="Times New Roman" w:cs="Times New Roman"/>
            <w:sz w:val="28"/>
            <w:szCs w:val="28"/>
          </w:rPr>
          <w:t>«в»</w:t>
        </w:r>
        <w:r w:rsidRPr="00932DB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932DB0">
        <w:rPr>
          <w:rFonts w:ascii="Times New Roman" w:hAnsi="Times New Roman" w:cs="Times New Roman"/>
          <w:sz w:val="28"/>
          <w:szCs w:val="28"/>
        </w:rPr>
        <w:t xml:space="preserve">7 </w:t>
      </w:r>
      <w:r w:rsidRPr="00971298">
        <w:rPr>
          <w:rFonts w:ascii="Times New Roman" w:hAnsi="Times New Roman" w:cs="Times New Roman"/>
          <w:sz w:val="28"/>
          <w:szCs w:val="28"/>
        </w:rPr>
        <w:t xml:space="preserve">настоящего Положения, в соответствии </w:t>
      </w:r>
      <w:r w:rsidR="00170895">
        <w:rPr>
          <w:rFonts w:ascii="Times New Roman" w:hAnsi="Times New Roman" w:cs="Times New Roman"/>
          <w:sz w:val="28"/>
          <w:szCs w:val="28"/>
        </w:rPr>
        <w:br/>
      </w:r>
      <w:r w:rsidRPr="0097129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Курской области</w:t>
      </w:r>
      <w:r w:rsidRPr="00932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направляет уведомление на рассмотрение комиссии </w:t>
      </w:r>
      <w:r w:rsidR="001708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</w:t>
      </w:r>
      <w:r w:rsidR="00FB1E9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FB1E99">
        <w:rPr>
          <w:rFonts w:ascii="Times New Roman" w:hAnsi="Times New Roman" w:cs="Times New Roman"/>
          <w:sz w:val="28"/>
          <w:szCs w:val="28"/>
        </w:rPr>
        <w:t xml:space="preserve">их, руководителей муниципальных учреждений и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FB1E99">
        <w:rPr>
          <w:rFonts w:ascii="Times New Roman" w:hAnsi="Times New Roman" w:cs="Times New Roman"/>
          <w:sz w:val="28"/>
          <w:szCs w:val="28"/>
        </w:rPr>
        <w:t xml:space="preserve"> в Администрации города Курска.</w:t>
      </w:r>
    </w:p>
    <w:p w14:paraId="67421AB9" w14:textId="1EDF12C9" w:rsidR="00E76A0D" w:rsidRPr="00971298" w:rsidRDefault="00E76A0D" w:rsidP="00E7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71298">
        <w:rPr>
          <w:rFonts w:ascii="Times New Roman" w:hAnsi="Times New Roman" w:cs="Times New Roman"/>
          <w:sz w:val="28"/>
          <w:szCs w:val="28"/>
        </w:rPr>
        <w:t>.</w:t>
      </w:r>
      <w:r w:rsidRPr="006B5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B1E9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служащих, руководителей муниципальных учреждений и урегулированию конфликта интересов в Администрации города Курска</w:t>
      </w:r>
      <w:r w:rsidR="00FB1E99" w:rsidRPr="00971298"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рассматр</w:t>
      </w:r>
      <w:r>
        <w:rPr>
          <w:rFonts w:ascii="Times New Roman" w:hAnsi="Times New Roman" w:cs="Times New Roman"/>
          <w:sz w:val="28"/>
          <w:szCs w:val="28"/>
        </w:rPr>
        <w:t>ивает уведомлени</w:t>
      </w:r>
      <w:r w:rsidR="00FB1E99">
        <w:rPr>
          <w:rFonts w:ascii="Times New Roman" w:hAnsi="Times New Roman" w:cs="Times New Roman"/>
          <w:sz w:val="28"/>
          <w:szCs w:val="28"/>
        </w:rPr>
        <w:t>я</w:t>
      </w:r>
      <w:r w:rsidRPr="00971298">
        <w:rPr>
          <w:rFonts w:ascii="Times New Roman" w:hAnsi="Times New Roman" w:cs="Times New Roman"/>
          <w:sz w:val="28"/>
          <w:szCs w:val="28"/>
        </w:rPr>
        <w:t xml:space="preserve"> и принимает </w:t>
      </w:r>
      <w:r w:rsidR="00FB1E99">
        <w:rPr>
          <w:rFonts w:ascii="Times New Roman" w:hAnsi="Times New Roman" w:cs="Times New Roman"/>
          <w:sz w:val="28"/>
          <w:szCs w:val="28"/>
        </w:rPr>
        <w:t xml:space="preserve">по ним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FB1E99">
        <w:rPr>
          <w:rFonts w:ascii="Times New Roman" w:hAnsi="Times New Roman" w:cs="Times New Roman"/>
          <w:sz w:val="28"/>
          <w:szCs w:val="28"/>
        </w:rPr>
        <w:t>я</w:t>
      </w:r>
      <w:r w:rsidRPr="00971298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8" w:history="1">
        <w:r w:rsidRPr="006B586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7129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FB1E99" w:rsidRPr="00FB1E99">
        <w:rPr>
          <w:rFonts w:ascii="Times New Roman" w:hAnsi="Times New Roman" w:cs="Times New Roman"/>
          <w:sz w:val="28"/>
          <w:szCs w:val="28"/>
        </w:rPr>
        <w:t xml:space="preserve"> </w:t>
      </w:r>
      <w:r w:rsidR="00FB1E99">
        <w:rPr>
          <w:rFonts w:ascii="Times New Roman" w:hAnsi="Times New Roman" w:cs="Times New Roman"/>
          <w:sz w:val="28"/>
          <w:szCs w:val="28"/>
        </w:rPr>
        <w:t xml:space="preserve">по соблюдению требований к </w:t>
      </w:r>
      <w:r w:rsidR="00FB1E99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муниципальных служащих, руководителей муниципальных учреждений и урегулированию конфликта интересов в Администрации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Курска от </w:t>
      </w:r>
      <w:r w:rsidR="00FB1E99">
        <w:rPr>
          <w:rFonts w:ascii="Times New Roman" w:hAnsi="Times New Roman" w:cs="Times New Roman"/>
          <w:sz w:val="28"/>
          <w:szCs w:val="28"/>
        </w:rPr>
        <w:t>11.05.2018 № 1006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0821F7" w14:textId="77777777" w:rsidR="00E76A0D" w:rsidRPr="00971298" w:rsidRDefault="00E76A0D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0BFD1C" w14:textId="77777777" w:rsidR="00E76A0D" w:rsidRPr="00971298" w:rsidRDefault="00E76A0D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FA0917" w14:textId="77777777" w:rsidR="00E76A0D" w:rsidRPr="00971298" w:rsidRDefault="00E76A0D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3BA31A" w14:textId="77777777" w:rsidR="00E76A0D" w:rsidRPr="00971298" w:rsidRDefault="00E76A0D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ECFE13" w14:textId="77777777" w:rsidR="00E76A0D" w:rsidRDefault="00E76A0D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DC12D1" w14:textId="77777777" w:rsidR="00E76A0D" w:rsidRDefault="00E76A0D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CAB5C5" w14:textId="2521722F" w:rsidR="00E76A0D" w:rsidRDefault="00E76A0D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2644A7" w14:textId="4A248166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8511E0" w14:textId="0D0BA6D4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0BCE96" w14:textId="4701137A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551800" w14:textId="4E8661F6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68E96B" w14:textId="17CF798D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76DB3C" w14:textId="23C54B70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EBDBD5" w14:textId="0D5D538C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5ADB2E" w14:textId="48974BD4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44CEDE" w14:textId="3DC10619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13B2D7" w14:textId="5BC0C010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951D7A" w14:textId="4F9887DE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A1327B" w14:textId="281A6291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440BE7" w14:textId="28894B60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1D6D07" w14:textId="21EC8681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F0B7FE" w14:textId="72CF366E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680BC8" w14:textId="3C98A7D6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6B8EB7" w14:textId="044ED162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C35A57" w14:textId="076DAF39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E7DB9A" w14:textId="7AE057C4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93FC95" w14:textId="474D95B4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74EF5D" w14:textId="4F0F7583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1BFB4F" w14:textId="0F84BB93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1CC0E1" w14:textId="542066B5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11080A" w14:textId="7A6E631D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DD368F" w14:textId="7C8302DB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1195F3" w14:textId="42B27800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B260FB" w14:textId="7D3F53DF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81984A" w14:textId="63BBEF2D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D37634" w14:textId="3A6A7A90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ECBFB4" w14:textId="12832A9E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06BB27" w14:textId="16469326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87D353" w14:textId="71C2EBAB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D7FB20" w14:textId="41C9EC24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750208" w14:textId="75DBEEC1" w:rsidR="00C201FB" w:rsidRDefault="00C201FB" w:rsidP="00E76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ABF1DF" w14:textId="029BB6C0" w:rsidR="00E76A0D" w:rsidRPr="00971298" w:rsidRDefault="00E76A0D" w:rsidP="008734E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54B3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56AF7C3" w14:textId="402D6D92" w:rsidR="00E76A0D" w:rsidRPr="00971298" w:rsidRDefault="00E76A0D" w:rsidP="008734E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14:paraId="0E776F96" w14:textId="18C37956" w:rsidR="00E76A0D" w:rsidRPr="00971298" w:rsidRDefault="00E76A0D" w:rsidP="008734E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C201FB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личной заинтересованности</w:t>
      </w:r>
    </w:p>
    <w:p w14:paraId="004969DB" w14:textId="7F5972F7" w:rsidR="00E76A0D" w:rsidRPr="00971298" w:rsidRDefault="00E76A0D" w:rsidP="008734ED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при исполнении должностных</w:t>
      </w:r>
      <w:r w:rsidRPr="003C15EB"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1298">
        <w:rPr>
          <w:rFonts w:ascii="Times New Roman" w:hAnsi="Times New Roman" w:cs="Times New Roman"/>
          <w:sz w:val="28"/>
          <w:szCs w:val="28"/>
        </w:rPr>
        <w:t>которая приводит</w:t>
      </w:r>
      <w:r w:rsidRPr="008D747D"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14:paraId="1B6EB799" w14:textId="77777777" w:rsidR="00E76A0D" w:rsidRPr="00971298" w:rsidRDefault="00E76A0D" w:rsidP="008734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DA8C540" w14:textId="201245E4" w:rsidR="00C201FB" w:rsidRDefault="00E76A0D" w:rsidP="008734ED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Курска</w:t>
      </w:r>
    </w:p>
    <w:p w14:paraId="7BF21BB5" w14:textId="780FFF56" w:rsidR="00C201FB" w:rsidRDefault="00E76A0D" w:rsidP="008734ED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(руководителю</w:t>
      </w:r>
      <w:r w:rsidR="00C20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отраслевого и территориального</w:t>
      </w:r>
      <w:r w:rsidR="00C20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14:paraId="0E0EAC73" w14:textId="3431F789" w:rsidR="00E76A0D" w:rsidRPr="00971298" w:rsidRDefault="00E76A0D" w:rsidP="008734ED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Курска)</w:t>
      </w:r>
    </w:p>
    <w:p w14:paraId="63FA6435" w14:textId="77068BB0" w:rsidR="00E76A0D" w:rsidRPr="00971298" w:rsidRDefault="00E76A0D" w:rsidP="008734ED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1298">
        <w:rPr>
          <w:rFonts w:ascii="Times New Roman" w:hAnsi="Times New Roman" w:cs="Times New Roman"/>
          <w:sz w:val="28"/>
          <w:szCs w:val="28"/>
        </w:rPr>
        <w:t>т ____________________________</w:t>
      </w:r>
    </w:p>
    <w:p w14:paraId="17E33A72" w14:textId="3E03B047" w:rsidR="00E76A0D" w:rsidRPr="00971298" w:rsidRDefault="00E76A0D" w:rsidP="008734ED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345DE31" w14:textId="588202BE" w:rsidR="00E76A0D" w:rsidRPr="00971298" w:rsidRDefault="00E76A0D" w:rsidP="008734ED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14:paraId="2A69A8D0" w14:textId="77777777" w:rsidR="00E76A0D" w:rsidRPr="00971298" w:rsidRDefault="00E76A0D" w:rsidP="008734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27DF115" w14:textId="77777777" w:rsidR="00E76A0D" w:rsidRPr="00971298" w:rsidRDefault="00E76A0D" w:rsidP="00E76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9"/>
      <w:bookmarkEnd w:id="4"/>
      <w:r w:rsidRPr="00971298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249681FB" w14:textId="77777777" w:rsidR="00E76A0D" w:rsidRPr="00971298" w:rsidRDefault="00E76A0D" w:rsidP="00E76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14:paraId="3D053B5F" w14:textId="77777777" w:rsidR="00E76A0D" w:rsidRPr="00971298" w:rsidRDefault="00E76A0D" w:rsidP="00E76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14:paraId="0CC38667" w14:textId="77777777" w:rsidR="00E76A0D" w:rsidRPr="00971298" w:rsidRDefault="00E76A0D" w:rsidP="00E76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14:paraId="4407DD8F" w14:textId="77777777" w:rsidR="00E76A0D" w:rsidRPr="00971298" w:rsidRDefault="00E76A0D" w:rsidP="00E7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CB7D01" w14:textId="22047499" w:rsidR="00E76A0D" w:rsidRPr="00971298" w:rsidRDefault="00E76A0D" w:rsidP="00E76A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14:paraId="5BA72A7D" w14:textId="7ED07BE3" w:rsidR="00E76A0D" w:rsidRPr="00971298" w:rsidRDefault="00E76A0D" w:rsidP="00E76A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3715E9C2" w14:textId="77777777" w:rsidR="00E76A0D" w:rsidRPr="00971298" w:rsidRDefault="00E76A0D" w:rsidP="00E7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494F91D" w14:textId="10BBFB5D" w:rsidR="00E76A0D" w:rsidRPr="00971298" w:rsidRDefault="00E76A0D" w:rsidP="00E76A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 xml:space="preserve">повлиять личная </w:t>
      </w:r>
      <w:proofErr w:type="gramStart"/>
      <w:r w:rsidRPr="00971298">
        <w:rPr>
          <w:rFonts w:ascii="Times New Roman" w:hAnsi="Times New Roman" w:cs="Times New Roman"/>
          <w:sz w:val="28"/>
          <w:szCs w:val="28"/>
        </w:rPr>
        <w:t>заинтересованность: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7129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225D1F0" w14:textId="77777777" w:rsidR="00E76A0D" w:rsidRPr="00971298" w:rsidRDefault="00E76A0D" w:rsidP="00E7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FF3962A" w14:textId="4D5F9032" w:rsidR="00E76A0D" w:rsidRPr="00971298" w:rsidRDefault="00E76A0D" w:rsidP="00E76A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 xml:space="preserve">интересов: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7129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ED4A904" w14:textId="77777777" w:rsidR="00E76A0D" w:rsidRPr="00971298" w:rsidRDefault="00E76A0D" w:rsidP="00E7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93BDDD" w14:textId="2DA683BE" w:rsidR="00E76A0D" w:rsidRPr="00971298" w:rsidRDefault="00E76A0D" w:rsidP="00E76A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98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1FB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служащих, руководителей муниципальных учреждений и урегулированию конфликта интересов в Администрации города Курска</w:t>
      </w:r>
      <w:r w:rsidR="00C201FB" w:rsidRPr="00971298">
        <w:rPr>
          <w:rFonts w:ascii="Times New Roman" w:hAnsi="Times New Roman" w:cs="Times New Roman"/>
          <w:sz w:val="28"/>
          <w:szCs w:val="28"/>
        </w:rPr>
        <w:t xml:space="preserve"> </w:t>
      </w:r>
      <w:r w:rsidRPr="00971298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14:paraId="1DE7B31C" w14:textId="77777777" w:rsidR="00E76A0D" w:rsidRPr="00971298" w:rsidRDefault="00E76A0D" w:rsidP="00E7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CEFB55" w14:textId="479B85E5" w:rsidR="00E76A0D" w:rsidRPr="00971298" w:rsidRDefault="00E76A0D" w:rsidP="00E7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Pr="00971298">
        <w:rPr>
          <w:rFonts w:ascii="Times New Roman" w:hAnsi="Times New Roman" w:cs="Times New Roman"/>
          <w:sz w:val="28"/>
          <w:szCs w:val="28"/>
        </w:rPr>
        <w:t>___________ 20_</w:t>
      </w:r>
      <w:r>
        <w:rPr>
          <w:rFonts w:ascii="Times New Roman" w:hAnsi="Times New Roman" w:cs="Times New Roman"/>
          <w:sz w:val="28"/>
          <w:szCs w:val="28"/>
        </w:rPr>
        <w:t>_ г. ________</w:t>
      </w:r>
      <w:r w:rsidR="00C201FB">
        <w:rPr>
          <w:rFonts w:ascii="Times New Roman" w:hAnsi="Times New Roman" w:cs="Times New Roman"/>
          <w:sz w:val="28"/>
          <w:szCs w:val="28"/>
        </w:rPr>
        <w:t>_______</w:t>
      </w:r>
      <w:r w:rsidRPr="009712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14:paraId="0B8CD4A2" w14:textId="3CC1E287" w:rsidR="00E76A0D" w:rsidRPr="008D747D" w:rsidRDefault="00E76A0D" w:rsidP="00E76A0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201F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747D">
        <w:rPr>
          <w:rFonts w:ascii="Times New Roman" w:hAnsi="Times New Roman" w:cs="Times New Roman"/>
          <w:sz w:val="20"/>
        </w:rPr>
        <w:t>(</w:t>
      </w:r>
      <w:proofErr w:type="gramStart"/>
      <w:r w:rsidRPr="008D747D">
        <w:rPr>
          <w:rFonts w:ascii="Times New Roman" w:hAnsi="Times New Roman" w:cs="Times New Roman"/>
          <w:sz w:val="20"/>
        </w:rPr>
        <w:t>подпись)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</w:t>
      </w:r>
      <w:r w:rsidR="00C201FB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8D747D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расшифровка </w:t>
      </w:r>
      <w:r w:rsidRPr="008D747D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одписи</w:t>
      </w:r>
      <w:r w:rsidRPr="008D747D">
        <w:rPr>
          <w:rFonts w:ascii="Times New Roman" w:hAnsi="Times New Roman" w:cs="Times New Roman"/>
          <w:sz w:val="20"/>
        </w:rPr>
        <w:t>)</w:t>
      </w:r>
    </w:p>
    <w:sectPr w:rsidR="00E76A0D" w:rsidRPr="008D747D" w:rsidSect="00130DB6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892A" w14:textId="77777777" w:rsidR="0037094F" w:rsidRDefault="0037094F" w:rsidP="00D23259">
      <w:pPr>
        <w:spacing w:after="0" w:line="240" w:lineRule="auto"/>
      </w:pPr>
      <w:r>
        <w:separator/>
      </w:r>
    </w:p>
  </w:endnote>
  <w:endnote w:type="continuationSeparator" w:id="0">
    <w:p w14:paraId="75C3B1F5" w14:textId="77777777" w:rsidR="0037094F" w:rsidRDefault="0037094F" w:rsidP="00D2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4990" w14:textId="77777777" w:rsidR="0037094F" w:rsidRDefault="0037094F" w:rsidP="00D23259">
      <w:pPr>
        <w:spacing w:after="0" w:line="240" w:lineRule="auto"/>
      </w:pPr>
      <w:r>
        <w:separator/>
      </w:r>
    </w:p>
  </w:footnote>
  <w:footnote w:type="continuationSeparator" w:id="0">
    <w:p w14:paraId="4E0CF5F5" w14:textId="77777777" w:rsidR="0037094F" w:rsidRDefault="0037094F" w:rsidP="00D2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D2B9" w14:textId="33675B45" w:rsidR="00D23259" w:rsidRPr="00D23259" w:rsidRDefault="00D23259" w:rsidP="00D23259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0D"/>
    <w:rsid w:val="00054B38"/>
    <w:rsid w:val="00130DB6"/>
    <w:rsid w:val="00170895"/>
    <w:rsid w:val="001B7F3E"/>
    <w:rsid w:val="001D2933"/>
    <w:rsid w:val="002B12E6"/>
    <w:rsid w:val="0036788E"/>
    <w:rsid w:val="0037094F"/>
    <w:rsid w:val="003A05A6"/>
    <w:rsid w:val="00492930"/>
    <w:rsid w:val="006107DF"/>
    <w:rsid w:val="0068153D"/>
    <w:rsid w:val="006D6ADE"/>
    <w:rsid w:val="006F72E5"/>
    <w:rsid w:val="00756B45"/>
    <w:rsid w:val="007E0FB5"/>
    <w:rsid w:val="007F06A2"/>
    <w:rsid w:val="00812137"/>
    <w:rsid w:val="00830732"/>
    <w:rsid w:val="008734ED"/>
    <w:rsid w:val="00887AAA"/>
    <w:rsid w:val="00891E2F"/>
    <w:rsid w:val="00A05A49"/>
    <w:rsid w:val="00AB3AB3"/>
    <w:rsid w:val="00AC62FC"/>
    <w:rsid w:val="00C201FB"/>
    <w:rsid w:val="00C3171B"/>
    <w:rsid w:val="00C93BA8"/>
    <w:rsid w:val="00D23259"/>
    <w:rsid w:val="00D26DA6"/>
    <w:rsid w:val="00D75CDD"/>
    <w:rsid w:val="00E76A0D"/>
    <w:rsid w:val="00F36EB4"/>
    <w:rsid w:val="00F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E871"/>
  <w15:chartTrackingRefBased/>
  <w15:docId w15:val="{EFC7646A-579A-4007-8DF7-B336BE65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259"/>
  </w:style>
  <w:style w:type="paragraph" w:styleId="a5">
    <w:name w:val="footer"/>
    <w:basedOn w:val="a"/>
    <w:link w:val="a6"/>
    <w:uiPriority w:val="99"/>
    <w:unhideWhenUsed/>
    <w:rsid w:val="00D2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E508257E68FB330D8C1C47A7EA86AA801721DAD23C704EA82D79547812B641C5DEE72A7ECF865NCM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6065-E594-4EEA-AB81-ED4E63C3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admkursk004</dc:creator>
  <cp:keywords/>
  <dc:description/>
  <cp:lastModifiedBy>admkursk042</cp:lastModifiedBy>
  <cp:revision>2</cp:revision>
  <cp:lastPrinted>2022-06-28T06:58:00Z</cp:lastPrinted>
  <dcterms:created xsi:type="dcterms:W3CDTF">2022-07-14T11:15:00Z</dcterms:created>
  <dcterms:modified xsi:type="dcterms:W3CDTF">2022-07-14T11:15:00Z</dcterms:modified>
</cp:coreProperties>
</file>